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61EB" w14:textId="77777777" w:rsidR="00113FEB" w:rsidRPr="00113FEB" w:rsidRDefault="00113FEB" w:rsidP="001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volini" w:hAnsi="Cavolini" w:cs="Cavolini"/>
          <w:b/>
          <w:bCs/>
          <w:sz w:val="40"/>
          <w:szCs w:val="40"/>
        </w:rPr>
      </w:pPr>
      <w:r w:rsidRPr="00113FEB">
        <w:rPr>
          <w:rFonts w:ascii="Cavolini" w:hAnsi="Cavolini" w:cs="Cavolini"/>
          <w:b/>
          <w:bCs/>
          <w:sz w:val="40"/>
          <w:szCs w:val="40"/>
        </w:rPr>
        <w:t>Catholic Social Teaching</w:t>
      </w:r>
    </w:p>
    <w:p w14:paraId="43131810" w14:textId="6038F99E" w:rsidR="00113FEB" w:rsidRPr="00113FEB" w:rsidRDefault="00113FEB" w:rsidP="00113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volini" w:hAnsi="Cavolini" w:cs="Cavolini"/>
          <w:b/>
          <w:bCs/>
          <w:sz w:val="40"/>
          <w:szCs w:val="40"/>
        </w:rPr>
      </w:pPr>
      <w:r w:rsidRPr="00113FEB">
        <w:rPr>
          <w:rFonts w:ascii="Cavolini" w:hAnsi="Cavolini" w:cs="Cavolini"/>
          <w:b/>
          <w:bCs/>
          <w:sz w:val="40"/>
          <w:szCs w:val="40"/>
        </w:rPr>
        <w:t>Staff Meeting ~ Term 1 2021</w:t>
      </w:r>
      <w:r w:rsidR="006B28DD">
        <w:rPr>
          <w:rFonts w:ascii="Cavolini" w:hAnsi="Cavolini" w:cs="Cavolini"/>
          <w:b/>
          <w:bCs/>
          <w:sz w:val="40"/>
          <w:szCs w:val="40"/>
        </w:rPr>
        <w:t xml:space="preserve"> ~ I hour, 1 credit Theo</w:t>
      </w:r>
    </w:p>
    <w:p w14:paraId="2CB943CC" w14:textId="6DC45B5E" w:rsidR="00113FEB" w:rsidRPr="00035EDB" w:rsidRDefault="00113FEB" w:rsidP="00113FEB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035EDB">
        <w:rPr>
          <w:rFonts w:ascii="Cavolini" w:hAnsi="Cavolini" w:cs="Cavolini"/>
          <w:sz w:val="32"/>
          <w:szCs w:val="32"/>
        </w:rPr>
        <w:t xml:space="preserve">During the March lockdown in 2020, we had a conversation with Patricia and John Duffy from Glasgow, Scotland </w:t>
      </w:r>
      <w:r w:rsidR="006B28DD">
        <w:rPr>
          <w:rFonts w:ascii="Cavolini" w:hAnsi="Cavolini" w:cs="Cavolini"/>
          <w:sz w:val="32"/>
          <w:szCs w:val="32"/>
        </w:rPr>
        <w:t>via</w:t>
      </w:r>
      <w:r w:rsidRPr="00035EDB">
        <w:rPr>
          <w:rFonts w:ascii="Cavolini" w:hAnsi="Cavolini" w:cs="Cavolini"/>
          <w:sz w:val="32"/>
          <w:szCs w:val="32"/>
        </w:rPr>
        <w:t xml:space="preserve"> Zoom, about their charity </w:t>
      </w:r>
      <w:r w:rsidRPr="00035EDB">
        <w:rPr>
          <w:rFonts w:ascii="Cavolini" w:hAnsi="Cavolini" w:cs="Cavolini"/>
          <w:b/>
          <w:bCs/>
          <w:sz w:val="32"/>
          <w:szCs w:val="32"/>
        </w:rPr>
        <w:t>CLASSROOMS FOR MALAWI.</w:t>
      </w:r>
    </w:p>
    <w:p w14:paraId="7F3E9D82" w14:textId="2A42F9E8" w:rsidR="00113FEB" w:rsidRPr="006C77B8" w:rsidRDefault="00113FEB" w:rsidP="00113FEB">
      <w:pPr>
        <w:jc w:val="center"/>
        <w:rPr>
          <w:rFonts w:ascii="Cavolini" w:hAnsi="Cavolini" w:cs="Cavolini"/>
          <w:sz w:val="32"/>
          <w:szCs w:val="32"/>
        </w:rPr>
      </w:pPr>
      <w:r w:rsidRPr="006C77B8">
        <w:rPr>
          <w:rFonts w:ascii="Cavolini" w:hAnsi="Cavolini" w:cs="Cavolini"/>
          <w:sz w:val="32"/>
          <w:szCs w:val="32"/>
        </w:rPr>
        <w:t>The video of that conversation is here:</w:t>
      </w:r>
    </w:p>
    <w:p w14:paraId="667A06D4" w14:textId="775A71BF" w:rsidR="00113FEB" w:rsidRPr="006C77B8" w:rsidRDefault="0085398A" w:rsidP="00113FEB">
      <w:pPr>
        <w:jc w:val="center"/>
        <w:rPr>
          <w:rFonts w:ascii="Cavolini" w:hAnsi="Cavolini" w:cs="Cavolini"/>
          <w:b/>
          <w:bCs/>
          <w:sz w:val="48"/>
          <w:szCs w:val="48"/>
        </w:rPr>
      </w:pPr>
      <w:hyperlink r:id="rId5" w:history="1">
        <w:r w:rsidR="00113FEB" w:rsidRPr="006C77B8">
          <w:rPr>
            <w:rStyle w:val="Hyperlink"/>
            <w:rFonts w:ascii="Cavolini" w:hAnsi="Cavolini" w:cs="Cavolini"/>
            <w:b/>
            <w:bCs/>
            <w:sz w:val="48"/>
            <w:szCs w:val="48"/>
          </w:rPr>
          <w:t>https://youtu.be/QkV22qxgPOM</w:t>
        </w:r>
      </w:hyperlink>
    </w:p>
    <w:p w14:paraId="2D7CBA72" w14:textId="4A108CE1" w:rsidR="00113FEB" w:rsidRPr="00035EDB" w:rsidRDefault="00113FEB" w:rsidP="00113FEB">
      <w:pPr>
        <w:jc w:val="center"/>
        <w:rPr>
          <w:rFonts w:ascii="Cavolini" w:hAnsi="Cavolini" w:cs="Cavolini"/>
          <w:sz w:val="28"/>
          <w:szCs w:val="28"/>
        </w:rPr>
      </w:pPr>
      <w:r w:rsidRPr="00035EDB">
        <w:rPr>
          <w:rFonts w:ascii="Cavolini" w:hAnsi="Cavolini" w:cs="Cavolini"/>
          <w:sz w:val="28"/>
          <w:szCs w:val="28"/>
        </w:rPr>
        <w:t xml:space="preserve">Patricia and John are friends of Margaret’s who are really putting their faith into action. In providing dignity for others and addressing poverty in </w:t>
      </w:r>
      <w:r w:rsidR="006B28DD">
        <w:rPr>
          <w:rFonts w:ascii="Cavolini" w:hAnsi="Cavolini" w:cs="Cavolini"/>
          <w:sz w:val="28"/>
          <w:szCs w:val="28"/>
        </w:rPr>
        <w:t xml:space="preserve">the </w:t>
      </w:r>
      <w:r w:rsidRPr="00035EDB">
        <w:rPr>
          <w:rFonts w:ascii="Cavolini" w:hAnsi="Cavolini" w:cs="Cavolini"/>
          <w:sz w:val="28"/>
          <w:szCs w:val="28"/>
        </w:rPr>
        <w:t>world, they humbly say that they are the ones who receive the greatest gift.</w:t>
      </w:r>
    </w:p>
    <w:p w14:paraId="7151AE57" w14:textId="691CCC2C" w:rsidR="00113FEB" w:rsidRDefault="00113FEB" w:rsidP="00113FEB">
      <w:pPr>
        <w:jc w:val="center"/>
        <w:rPr>
          <w:rFonts w:ascii="Cavolini" w:hAnsi="Cavolini" w:cs="Cavolini"/>
          <w:sz w:val="28"/>
          <w:szCs w:val="28"/>
        </w:rPr>
      </w:pPr>
      <w:r w:rsidRPr="00035EDB">
        <w:rPr>
          <w:rFonts w:ascii="Cavolini" w:hAnsi="Cavolini" w:cs="Cavolini"/>
          <w:sz w:val="28"/>
          <w:szCs w:val="28"/>
        </w:rPr>
        <w:t xml:space="preserve">Enjoy, and we </w:t>
      </w:r>
      <w:r w:rsidR="006B28DD">
        <w:rPr>
          <w:rFonts w:ascii="Cavolini" w:hAnsi="Cavolini" w:cs="Cavolini"/>
          <w:sz w:val="28"/>
          <w:szCs w:val="28"/>
        </w:rPr>
        <w:t>ask that</w:t>
      </w:r>
      <w:r w:rsidRPr="00035EDB">
        <w:rPr>
          <w:rFonts w:ascii="Cavolini" w:hAnsi="Cavolini" w:cs="Cavolini"/>
          <w:sz w:val="28"/>
          <w:szCs w:val="28"/>
        </w:rPr>
        <w:t xml:space="preserve"> you </w:t>
      </w:r>
      <w:r w:rsidR="006B28DD">
        <w:rPr>
          <w:rFonts w:ascii="Cavolini" w:hAnsi="Cavolini" w:cs="Cavolini"/>
          <w:b/>
          <w:bCs/>
          <w:sz w:val="28"/>
          <w:szCs w:val="28"/>
        </w:rPr>
        <w:t>pause the video</w:t>
      </w:r>
      <w:r w:rsidRPr="006B28DD">
        <w:rPr>
          <w:rFonts w:ascii="Cavolini" w:hAnsi="Cavolini" w:cs="Cavolini"/>
          <w:b/>
          <w:bCs/>
          <w:sz w:val="28"/>
          <w:szCs w:val="28"/>
        </w:rPr>
        <w:t xml:space="preserve"> at the following </w:t>
      </w:r>
      <w:r w:rsidR="006B28DD">
        <w:rPr>
          <w:rFonts w:ascii="Cavolini" w:hAnsi="Cavolini" w:cs="Cavolini"/>
          <w:b/>
          <w:bCs/>
          <w:sz w:val="28"/>
          <w:szCs w:val="28"/>
        </w:rPr>
        <w:t>times</w:t>
      </w:r>
      <w:r w:rsidR="00035EDB" w:rsidRPr="00035EDB">
        <w:rPr>
          <w:rFonts w:ascii="Cavolini" w:hAnsi="Cavolini" w:cs="Cavolini"/>
          <w:sz w:val="28"/>
          <w:szCs w:val="28"/>
        </w:rPr>
        <w:t xml:space="preserve"> </w:t>
      </w:r>
      <w:r w:rsidR="006B28DD">
        <w:rPr>
          <w:rFonts w:ascii="Cavolini" w:hAnsi="Cavolini" w:cs="Cavolini"/>
          <w:sz w:val="28"/>
          <w:szCs w:val="28"/>
        </w:rPr>
        <w:t xml:space="preserve">for a few minutes each and talk over </w:t>
      </w:r>
      <w:r w:rsidR="00035EDB" w:rsidRPr="00035EDB">
        <w:rPr>
          <w:rFonts w:ascii="Cavolini" w:hAnsi="Cavolini" w:cs="Cavolini"/>
          <w:sz w:val="28"/>
          <w:szCs w:val="28"/>
        </w:rPr>
        <w:t>our discussion points</w:t>
      </w:r>
      <w:r w:rsidR="006B28DD">
        <w:rPr>
          <w:rFonts w:ascii="Cavolini" w:hAnsi="Cavolini" w:cs="Cavolini"/>
          <w:sz w:val="28"/>
          <w:szCs w:val="28"/>
        </w:rPr>
        <w:t xml:space="preserve"> with a partner or group:</w:t>
      </w:r>
    </w:p>
    <w:p w14:paraId="246FCE10" w14:textId="69E10447" w:rsidR="00035EDB" w:rsidRPr="006B28DD" w:rsidRDefault="00035EDB" w:rsidP="00035E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85398A">
        <w:rPr>
          <w:rFonts w:ascii="Cavolini" w:hAnsi="Cavolini" w:cs="Cavolini"/>
          <w:b/>
          <w:bCs/>
          <w:sz w:val="28"/>
          <w:szCs w:val="28"/>
        </w:rPr>
        <w:t>04:17</w:t>
      </w:r>
      <w:r w:rsidRPr="006B28DD">
        <w:rPr>
          <w:rFonts w:ascii="Cavolini" w:hAnsi="Cavolini" w:cs="Cavolini"/>
          <w:sz w:val="28"/>
          <w:szCs w:val="28"/>
        </w:rPr>
        <w:t xml:space="preserve">   What do you know about Malawi? </w:t>
      </w:r>
    </w:p>
    <w:p w14:paraId="786E1478" w14:textId="77777777" w:rsidR="006B28DD" w:rsidRPr="006B28DD" w:rsidRDefault="006B28DD" w:rsidP="006B28DD">
      <w:pPr>
        <w:pStyle w:val="ListParagraph"/>
        <w:rPr>
          <w:rFonts w:ascii="Cavolini" w:hAnsi="Cavolini" w:cs="Cavolini"/>
          <w:sz w:val="28"/>
          <w:szCs w:val="28"/>
        </w:rPr>
      </w:pPr>
    </w:p>
    <w:p w14:paraId="0B3C011A" w14:textId="0E61F6FA" w:rsidR="00035EDB" w:rsidRPr="006B28DD" w:rsidRDefault="00035EDB" w:rsidP="00035E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85398A">
        <w:rPr>
          <w:rFonts w:ascii="Cavolini" w:hAnsi="Cavolini" w:cs="Cavolini"/>
          <w:b/>
          <w:bCs/>
          <w:sz w:val="28"/>
          <w:szCs w:val="28"/>
        </w:rPr>
        <w:t>09:14</w:t>
      </w:r>
      <w:r w:rsidRPr="006B28DD">
        <w:rPr>
          <w:rFonts w:ascii="Cavolini" w:hAnsi="Cavolini" w:cs="Cavolini"/>
          <w:sz w:val="28"/>
          <w:szCs w:val="28"/>
        </w:rPr>
        <w:t xml:space="preserve">   Compare our educational needs with theirs</w:t>
      </w:r>
    </w:p>
    <w:p w14:paraId="5F4C8B97" w14:textId="77777777" w:rsidR="00035EDB" w:rsidRPr="006B28DD" w:rsidRDefault="00035EDB" w:rsidP="00035EDB">
      <w:pPr>
        <w:rPr>
          <w:rFonts w:ascii="Cavolini" w:hAnsi="Cavolini" w:cs="Cavolini"/>
          <w:sz w:val="28"/>
          <w:szCs w:val="28"/>
        </w:rPr>
      </w:pPr>
    </w:p>
    <w:p w14:paraId="0DC71EBE" w14:textId="280B0FEA" w:rsidR="00035EDB" w:rsidRPr="006B28DD" w:rsidRDefault="00035EDB" w:rsidP="00035E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proofErr w:type="gramStart"/>
      <w:r w:rsidRPr="0085398A">
        <w:rPr>
          <w:rFonts w:ascii="Cavolini" w:hAnsi="Cavolini" w:cs="Cavolini"/>
          <w:b/>
          <w:bCs/>
          <w:sz w:val="28"/>
          <w:szCs w:val="28"/>
        </w:rPr>
        <w:t>15:37</w:t>
      </w:r>
      <w:r w:rsidRPr="006B28DD">
        <w:rPr>
          <w:rFonts w:ascii="Cavolini" w:hAnsi="Cavolini" w:cs="Cavolini"/>
          <w:sz w:val="28"/>
          <w:szCs w:val="28"/>
        </w:rPr>
        <w:t xml:space="preserve">  “</w:t>
      </w:r>
      <w:proofErr w:type="gramEnd"/>
      <w:r w:rsidRPr="006B28DD">
        <w:rPr>
          <w:rFonts w:ascii="Cavolini" w:hAnsi="Cavolini" w:cs="Cavolini"/>
          <w:i/>
          <w:iCs/>
          <w:sz w:val="28"/>
          <w:szCs w:val="28"/>
        </w:rPr>
        <w:t>People are changed when they come back</w:t>
      </w:r>
      <w:r w:rsidRPr="006B28DD">
        <w:rPr>
          <w:rFonts w:ascii="Cavolini" w:hAnsi="Cavolini" w:cs="Cavolini"/>
          <w:sz w:val="28"/>
          <w:szCs w:val="28"/>
        </w:rPr>
        <w:t xml:space="preserve">…”  Have </w:t>
      </w:r>
      <w:r w:rsidRPr="004E4204">
        <w:rPr>
          <w:rFonts w:ascii="Cavolini" w:hAnsi="Cavolini" w:cs="Cavolini"/>
          <w:b/>
          <w:bCs/>
          <w:sz w:val="28"/>
          <w:szCs w:val="28"/>
          <w:u w:val="single"/>
        </w:rPr>
        <w:t>you</w:t>
      </w:r>
      <w:r w:rsidRPr="006B28DD">
        <w:rPr>
          <w:rFonts w:ascii="Cavolini" w:hAnsi="Cavolini" w:cs="Cavolini"/>
          <w:sz w:val="28"/>
          <w:szCs w:val="28"/>
        </w:rPr>
        <w:t xml:space="preserve"> ever experienced something that helped others and was life -changing for you?</w:t>
      </w:r>
      <w:r w:rsidR="004E4204">
        <w:rPr>
          <w:rFonts w:ascii="Cavolini" w:hAnsi="Cavolini" w:cs="Cavolini"/>
          <w:sz w:val="28"/>
          <w:szCs w:val="28"/>
        </w:rPr>
        <w:t xml:space="preserve"> </w:t>
      </w:r>
    </w:p>
    <w:p w14:paraId="139B3A46" w14:textId="6C44A156" w:rsidR="00035EDB" w:rsidRPr="006B28DD" w:rsidRDefault="00035EDB" w:rsidP="00113FEB">
      <w:pPr>
        <w:jc w:val="center"/>
        <w:rPr>
          <w:rFonts w:ascii="Cavolini" w:hAnsi="Cavolini" w:cs="Cavolini"/>
          <w:sz w:val="32"/>
          <w:szCs w:val="32"/>
        </w:rPr>
      </w:pPr>
    </w:p>
    <w:p w14:paraId="1FEE5163" w14:textId="12B30DAC" w:rsidR="00035EDB" w:rsidRPr="006B28DD" w:rsidRDefault="00035EDB" w:rsidP="00035E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proofErr w:type="gramStart"/>
      <w:r w:rsidRPr="0085398A">
        <w:rPr>
          <w:rFonts w:ascii="Cavolini" w:hAnsi="Cavolini" w:cs="Cavolini"/>
          <w:b/>
          <w:bCs/>
          <w:sz w:val="32"/>
          <w:szCs w:val="32"/>
        </w:rPr>
        <w:t>18:57</w:t>
      </w:r>
      <w:r w:rsidRPr="006B28DD">
        <w:rPr>
          <w:rFonts w:ascii="Cavolini" w:hAnsi="Cavolini" w:cs="Cavolini"/>
          <w:sz w:val="32"/>
          <w:szCs w:val="32"/>
        </w:rPr>
        <w:t xml:space="preserve">  “</w:t>
      </w:r>
      <w:proofErr w:type="gramEnd"/>
      <w:r w:rsidRPr="006B28DD">
        <w:rPr>
          <w:rFonts w:ascii="Cavolini" w:hAnsi="Cavolini" w:cs="Cavolini"/>
          <w:i/>
          <w:iCs/>
          <w:sz w:val="32"/>
          <w:szCs w:val="32"/>
        </w:rPr>
        <w:t>The visitors</w:t>
      </w:r>
      <w:r w:rsidRPr="006B28DD">
        <w:rPr>
          <w:rFonts w:ascii="Cavolini" w:hAnsi="Cavolini" w:cs="Cavolini"/>
          <w:sz w:val="32"/>
          <w:szCs w:val="32"/>
        </w:rPr>
        <w:t xml:space="preserve">…”  why does John describe </w:t>
      </w:r>
      <w:r w:rsidR="004E4204">
        <w:rPr>
          <w:rFonts w:ascii="Cavolini" w:hAnsi="Cavolini" w:cs="Cavolini"/>
          <w:sz w:val="32"/>
          <w:szCs w:val="32"/>
        </w:rPr>
        <w:t xml:space="preserve">being called </w:t>
      </w:r>
      <w:r w:rsidRPr="006B28DD">
        <w:rPr>
          <w:rFonts w:ascii="Cavolini" w:hAnsi="Cavolini" w:cs="Cavolini"/>
          <w:sz w:val="32"/>
          <w:szCs w:val="32"/>
        </w:rPr>
        <w:t>this as humbling?</w:t>
      </w:r>
    </w:p>
    <w:p w14:paraId="36F34817" w14:textId="77777777" w:rsidR="00035EDB" w:rsidRPr="006B28DD" w:rsidRDefault="00035EDB" w:rsidP="00035EDB">
      <w:pPr>
        <w:pStyle w:val="ListParagraph"/>
        <w:rPr>
          <w:rFonts w:ascii="Cavolini" w:hAnsi="Cavolini" w:cs="Cavolini"/>
          <w:sz w:val="32"/>
          <w:szCs w:val="32"/>
        </w:rPr>
      </w:pPr>
    </w:p>
    <w:p w14:paraId="1FB9D37E" w14:textId="32ABD209" w:rsidR="00035EDB" w:rsidRPr="006B28DD" w:rsidRDefault="00035EDB" w:rsidP="00035E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proofErr w:type="gramStart"/>
      <w:r w:rsidRPr="0085398A">
        <w:rPr>
          <w:rFonts w:ascii="Cavolini" w:hAnsi="Cavolini" w:cs="Cavolini"/>
          <w:b/>
          <w:bCs/>
          <w:sz w:val="32"/>
          <w:szCs w:val="32"/>
        </w:rPr>
        <w:t>23:27</w:t>
      </w:r>
      <w:r w:rsidRPr="006B28DD">
        <w:rPr>
          <w:rFonts w:ascii="Cavolini" w:hAnsi="Cavolini" w:cs="Cavolini"/>
          <w:sz w:val="32"/>
          <w:szCs w:val="32"/>
        </w:rPr>
        <w:t xml:space="preserve">  “</w:t>
      </w:r>
      <w:proofErr w:type="gramEnd"/>
      <w:r w:rsidRPr="006B28DD">
        <w:rPr>
          <w:rFonts w:ascii="Cavolini" w:hAnsi="Cavolini" w:cs="Cavolini"/>
          <w:i/>
          <w:iCs/>
          <w:sz w:val="32"/>
          <w:szCs w:val="32"/>
        </w:rPr>
        <w:t>Faith drove everything we did, and still does</w:t>
      </w:r>
      <w:r w:rsidRPr="006B28DD">
        <w:rPr>
          <w:rFonts w:ascii="Cavolini" w:hAnsi="Cavolini" w:cs="Cavolini"/>
          <w:sz w:val="32"/>
          <w:szCs w:val="32"/>
        </w:rPr>
        <w:t xml:space="preserve">…” what difference does </w:t>
      </w:r>
      <w:r w:rsidR="004E4204">
        <w:rPr>
          <w:rFonts w:ascii="Cavolini" w:hAnsi="Cavolini" w:cs="Cavolini"/>
          <w:sz w:val="32"/>
          <w:szCs w:val="32"/>
        </w:rPr>
        <w:t xml:space="preserve">having </w:t>
      </w:r>
      <w:r w:rsidRPr="006B28DD">
        <w:rPr>
          <w:rFonts w:ascii="Cavolini" w:hAnsi="Cavolini" w:cs="Cavolini"/>
          <w:sz w:val="32"/>
          <w:szCs w:val="32"/>
        </w:rPr>
        <w:t xml:space="preserve">faith make when we do </w:t>
      </w:r>
      <w:r w:rsidR="004E4204">
        <w:rPr>
          <w:rFonts w:ascii="Cavolini" w:hAnsi="Cavolini" w:cs="Cavolini"/>
          <w:sz w:val="32"/>
          <w:szCs w:val="32"/>
        </w:rPr>
        <w:t xml:space="preserve">good </w:t>
      </w:r>
      <w:r w:rsidRPr="006B28DD">
        <w:rPr>
          <w:rFonts w:ascii="Cavolini" w:hAnsi="Cavolini" w:cs="Cavolini"/>
          <w:sz w:val="32"/>
          <w:szCs w:val="32"/>
        </w:rPr>
        <w:t>things for others?</w:t>
      </w:r>
    </w:p>
    <w:p w14:paraId="27495D25" w14:textId="1533B2F9" w:rsidR="00035EDB" w:rsidRPr="006B28DD" w:rsidRDefault="00035EDB" w:rsidP="00113FEB">
      <w:pPr>
        <w:jc w:val="center"/>
        <w:rPr>
          <w:rFonts w:ascii="Cavolini" w:hAnsi="Cavolini" w:cs="Cavolini"/>
          <w:b/>
          <w:bCs/>
          <w:sz w:val="40"/>
          <w:szCs w:val="40"/>
        </w:rPr>
      </w:pPr>
    </w:p>
    <w:sectPr w:rsidR="00035EDB" w:rsidRPr="006B28DD" w:rsidSect="00035EDB">
      <w:pgSz w:w="12240" w:h="15840"/>
      <w:pgMar w:top="709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270"/>
    <w:multiLevelType w:val="hybridMultilevel"/>
    <w:tmpl w:val="2968F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EB"/>
    <w:rsid w:val="00035EDB"/>
    <w:rsid w:val="00113FEB"/>
    <w:rsid w:val="004E4204"/>
    <w:rsid w:val="006B28DD"/>
    <w:rsid w:val="006C1092"/>
    <w:rsid w:val="006C77B8"/>
    <w:rsid w:val="008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5C64"/>
  <w15:chartTrackingRefBased/>
  <w15:docId w15:val="{2DDCF251-F869-413A-8036-9ADA6E15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F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5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kV22qxgP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Fitzpatrick</dc:creator>
  <cp:keywords/>
  <dc:description/>
  <cp:lastModifiedBy>Margaret Fitzpatrick</cp:lastModifiedBy>
  <cp:revision>5</cp:revision>
  <dcterms:created xsi:type="dcterms:W3CDTF">2021-01-19T09:39:00Z</dcterms:created>
  <dcterms:modified xsi:type="dcterms:W3CDTF">2021-01-19T10:39:00Z</dcterms:modified>
</cp:coreProperties>
</file>